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6FE9B" w14:textId="44219160" w:rsidR="00991BCE" w:rsidRDefault="00F31630" w:rsidP="0074435B">
      <w:pPr>
        <w:pStyle w:val="Title"/>
        <w:jc w:val="center"/>
      </w:pPr>
      <w:bookmarkStart w:id="0" w:name="_GoBack"/>
      <w:bookmarkEnd w:id="0"/>
      <w:r>
        <w:t>SHSC Ethical Review Flowchart</w:t>
      </w:r>
    </w:p>
    <w:p w14:paraId="1CD244DF" w14:textId="43C173B4" w:rsidR="002C537E" w:rsidRDefault="001B09D6" w:rsidP="00991BC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7E3D9" wp14:editId="6F80A7CA">
                <wp:simplePos x="0" y="0"/>
                <wp:positionH relativeFrom="margin">
                  <wp:posOffset>2106295</wp:posOffset>
                </wp:positionH>
                <wp:positionV relativeFrom="paragraph">
                  <wp:posOffset>142240</wp:posOffset>
                </wp:positionV>
                <wp:extent cx="2466975" cy="355600"/>
                <wp:effectExtent l="0" t="0" r="2222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20A9E" w14:textId="77777777" w:rsidR="00E45BA9" w:rsidRPr="0083713A" w:rsidRDefault="00E45BA9" w:rsidP="005A48A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713A">
                              <w:rPr>
                                <w:b/>
                                <w:sz w:val="36"/>
                                <w:szCs w:val="36"/>
                              </w:rPr>
                              <w:t>SHSC Ethical Review Processes.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7E3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85pt;margin-top:11.2pt;width:194.25pt;height:2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erJQ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">
                <v:textbox>
                  <w:txbxContent>
                    <w:p w14:paraId="47B20A9E" w14:textId="77777777" w:rsidR="00E45BA9" w:rsidRPr="0083713A" w:rsidRDefault="00E45BA9" w:rsidP="005A48A2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3713A">
                        <w:rPr>
                          <w:b/>
                          <w:sz w:val="36"/>
                          <w:szCs w:val="36"/>
                        </w:rPr>
                        <w:t>SHSC Ethical Review Processes.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C7E9C2" w14:textId="6CF9F63E" w:rsidR="00A97C7D" w:rsidRDefault="003A42B7" w:rsidP="00991B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C688B81" wp14:editId="226C1894">
                <wp:simplePos x="0" y="0"/>
                <wp:positionH relativeFrom="column">
                  <wp:posOffset>3324225</wp:posOffset>
                </wp:positionH>
                <wp:positionV relativeFrom="paragraph">
                  <wp:posOffset>217170</wp:posOffset>
                </wp:positionV>
                <wp:extent cx="9525" cy="234950"/>
                <wp:effectExtent l="38100" t="0" r="66675" b="50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8A8D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61.75pt;margin-top:17.1pt;width:.75pt;height:18.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B861F5" w:rsidRPr="006E2CE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AA66779" wp14:editId="1C6B04F0">
                <wp:simplePos x="0" y="0"/>
                <wp:positionH relativeFrom="margin">
                  <wp:posOffset>4737735</wp:posOffset>
                </wp:positionH>
                <wp:positionV relativeFrom="paragraph">
                  <wp:posOffset>314325</wp:posOffset>
                </wp:positionV>
                <wp:extent cx="1600835" cy="1257300"/>
                <wp:effectExtent l="0" t="0" r="24765" b="381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193CD" w14:textId="6D4E1341" w:rsidR="00547C18" w:rsidRDefault="00E45BA9" w:rsidP="006E2CE1">
                            <w:r>
                              <w:t>D</w:t>
                            </w:r>
                            <w:r w:rsidR="00C770BA">
                              <w:t>oes the project require external</w:t>
                            </w:r>
                            <w:r w:rsidR="00547C18">
                              <w:t xml:space="preserve"> review, e.g</w:t>
                            </w:r>
                            <w:r w:rsidR="006760EC">
                              <w:t>. NHS RE</w:t>
                            </w:r>
                            <w:r w:rsidR="00B861F5">
                              <w:t xml:space="preserve">C </w:t>
                            </w:r>
                            <w:r w:rsidR="0074276F">
                              <w:t>review?</w:t>
                            </w:r>
                          </w:p>
                          <w:p w14:paraId="63A4078D" w14:textId="25701257" w:rsidR="00E45BA9" w:rsidRDefault="00547C18" w:rsidP="006E2CE1">
                            <w:r>
                              <w:t>(</w:t>
                            </w:r>
                            <w:proofErr w:type="gramStart"/>
                            <w:r w:rsidR="00917AF1">
                              <w:t>i.e</w:t>
                            </w:r>
                            <w:proofErr w:type="gramEnd"/>
                            <w:r w:rsidR="00917AF1">
                              <w:t xml:space="preserve">. </w:t>
                            </w:r>
                            <w:r w:rsidR="00F842CF">
                              <w:t xml:space="preserve">if </w:t>
                            </w:r>
                            <w:r w:rsidR="00396E57">
                              <w:t xml:space="preserve">any of the </w:t>
                            </w:r>
                            <w:r w:rsidR="00917AF1">
                              <w:t>questions 1-4 are Yes</w:t>
                            </w:r>
                            <w:r w:rsidR="00B861F5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66779" id="_x0000_s1027" type="#_x0000_t202" style="position:absolute;margin-left:373.05pt;margin-top:24.75pt;width:126.05pt;height:9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">
                <v:textbox>
                  <w:txbxContent>
                    <w:p w14:paraId="676193CD" w14:textId="6D4E1341" w:rsidR="00547C18" w:rsidRDefault="00E45BA9" w:rsidP="006E2CE1">
                      <w:r>
                        <w:t>D</w:t>
                      </w:r>
                      <w:r w:rsidR="00C770BA">
                        <w:t>oes the project require external</w:t>
                      </w:r>
                      <w:r w:rsidR="00547C18">
                        <w:t xml:space="preserve"> review, e.g</w:t>
                      </w:r>
                      <w:r w:rsidR="006760EC">
                        <w:t>. NHS RE</w:t>
                      </w:r>
                      <w:r w:rsidR="00B861F5">
                        <w:t xml:space="preserve">C </w:t>
                      </w:r>
                      <w:r w:rsidR="0074276F">
                        <w:t>review?</w:t>
                      </w:r>
                    </w:p>
                    <w:p w14:paraId="63A4078D" w14:textId="25701257" w:rsidR="00E45BA9" w:rsidRDefault="00547C18" w:rsidP="006E2CE1">
                      <w:r>
                        <w:t>(</w:t>
                      </w:r>
                      <w:proofErr w:type="gramStart"/>
                      <w:r w:rsidR="00917AF1">
                        <w:t>i.e</w:t>
                      </w:r>
                      <w:proofErr w:type="gramEnd"/>
                      <w:r w:rsidR="00917AF1">
                        <w:t xml:space="preserve">. </w:t>
                      </w:r>
                      <w:r w:rsidR="00F842CF">
                        <w:t xml:space="preserve">if </w:t>
                      </w:r>
                      <w:r w:rsidR="00396E57">
                        <w:t xml:space="preserve">any of the </w:t>
                      </w:r>
                      <w:r w:rsidR="00917AF1">
                        <w:t>questions 1-4 are Yes</w:t>
                      </w:r>
                      <w:r w:rsidR="00B861F5"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5FB4C2" w14:textId="4A60BE21" w:rsidR="00A97C7D" w:rsidRDefault="003A42B7" w:rsidP="00991BCE">
      <w:r w:rsidRPr="006E2CE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4B834866" wp14:editId="76FF7C82">
                <wp:simplePos x="0" y="0"/>
                <wp:positionH relativeFrom="margin">
                  <wp:posOffset>238125</wp:posOffset>
                </wp:positionH>
                <wp:positionV relativeFrom="paragraph">
                  <wp:posOffset>71120</wp:posOffset>
                </wp:positionV>
                <wp:extent cx="1687195" cy="1374140"/>
                <wp:effectExtent l="0" t="0" r="2730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C588A" w14:textId="77777777" w:rsidR="00547C18" w:rsidRDefault="00547C18" w:rsidP="006760EC">
                            <w:r>
                              <w:t>Did you answer yes to any of the questions (5-36)</w:t>
                            </w:r>
                            <w:r w:rsidR="00917AF1">
                              <w:t xml:space="preserve">, but </w:t>
                            </w:r>
                            <w:r>
                              <w:t xml:space="preserve">the study </w:t>
                            </w:r>
                            <w:r w:rsidR="00917AF1">
                              <w:t>does not require external review</w:t>
                            </w:r>
                            <w:r>
                              <w:t>?</w:t>
                            </w:r>
                            <w:r w:rsidR="00B861F5">
                              <w:t xml:space="preserve"> </w:t>
                            </w:r>
                          </w:p>
                          <w:p w14:paraId="161F5F84" w14:textId="585D842B" w:rsidR="006760EC" w:rsidRDefault="00547C18" w:rsidP="006760EC">
                            <w:r>
                              <w:t>(</w:t>
                            </w:r>
                            <w:r w:rsidR="00B861F5">
                              <w:t>i.e. questions</w:t>
                            </w:r>
                            <w:r w:rsidR="00917AF1">
                              <w:t xml:space="preserve"> 1-4 should all </w:t>
                            </w:r>
                            <w:r w:rsidR="00B861F5">
                              <w:t>be No)</w:t>
                            </w:r>
                          </w:p>
                          <w:p w14:paraId="4CA00060" w14:textId="77777777" w:rsidR="006760EC" w:rsidRDefault="006760EC" w:rsidP="006760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34866" id="_x0000_s1028" type="#_x0000_t202" style="position:absolute;margin-left:18.75pt;margin-top:5.6pt;width:132.85pt;height:108.2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">
                <v:textbox>
                  <w:txbxContent>
                    <w:p w14:paraId="577C588A" w14:textId="77777777" w:rsidR="00547C18" w:rsidRDefault="00547C18" w:rsidP="006760EC">
                      <w:r>
                        <w:t>Did you answer yes to any of the questions (5-36)</w:t>
                      </w:r>
                      <w:r w:rsidR="00917AF1">
                        <w:t xml:space="preserve">, but </w:t>
                      </w:r>
                      <w:r>
                        <w:t xml:space="preserve">the study </w:t>
                      </w:r>
                      <w:r w:rsidR="00917AF1">
                        <w:t>does not require external review</w:t>
                      </w:r>
                      <w:r>
                        <w:t>?</w:t>
                      </w:r>
                      <w:r w:rsidR="00B861F5">
                        <w:t xml:space="preserve"> </w:t>
                      </w:r>
                    </w:p>
                    <w:p w14:paraId="161F5F84" w14:textId="585D842B" w:rsidR="006760EC" w:rsidRDefault="00547C18" w:rsidP="006760EC">
                      <w:r>
                        <w:t>(</w:t>
                      </w:r>
                      <w:r w:rsidR="00B861F5">
                        <w:t>i.e. questions</w:t>
                      </w:r>
                      <w:r w:rsidR="00917AF1">
                        <w:t xml:space="preserve"> 1-4 should all </w:t>
                      </w:r>
                      <w:r w:rsidR="00B861F5">
                        <w:t>be No)</w:t>
                      </w:r>
                    </w:p>
                    <w:p w14:paraId="4CA00060" w14:textId="77777777" w:rsidR="006760EC" w:rsidRDefault="006760EC" w:rsidP="006760EC"/>
                  </w:txbxContent>
                </v:textbox>
                <w10:wrap type="square" anchorx="margin"/>
              </v:shape>
            </w:pict>
          </mc:Fallback>
        </mc:AlternateContent>
      </w:r>
      <w:r w:rsidR="0074276F" w:rsidRPr="006E2CE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C5F7D9" wp14:editId="1773CE4B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1857375" cy="12382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92C89" w14:textId="4FB60FC6" w:rsidR="00E45BA9" w:rsidRPr="0074276F" w:rsidRDefault="00E45BA9" w:rsidP="005A48A2">
                            <w:r w:rsidRPr="003A42B7">
                              <w:rPr>
                                <w:b/>
                              </w:rPr>
                              <w:t xml:space="preserve">Complete </w:t>
                            </w:r>
                            <w:r w:rsidR="0074276F" w:rsidRPr="003A42B7">
                              <w:rPr>
                                <w:b/>
                              </w:rPr>
                              <w:t xml:space="preserve">SHSC </w:t>
                            </w:r>
                            <w:r w:rsidRPr="003A42B7">
                              <w:rPr>
                                <w:b/>
                              </w:rPr>
                              <w:t xml:space="preserve">Ethics </w:t>
                            </w:r>
                            <w:r w:rsidR="0074276F" w:rsidRPr="003A42B7">
                              <w:rPr>
                                <w:b/>
                              </w:rPr>
                              <w:t xml:space="preserve">Review </w:t>
                            </w:r>
                            <w:r w:rsidRPr="003A42B7">
                              <w:rPr>
                                <w:b/>
                              </w:rPr>
                              <w:t>checklist</w:t>
                            </w:r>
                            <w:r w:rsidRPr="0074276F">
                              <w:t xml:space="preserve">, did you answer </w:t>
                            </w:r>
                            <w:proofErr w:type="gramStart"/>
                            <w:r w:rsidRPr="0074276F">
                              <w:t>Yes</w:t>
                            </w:r>
                            <w:proofErr w:type="gramEnd"/>
                            <w:r w:rsidRPr="0074276F">
                              <w:t xml:space="preserve"> to any questions?</w:t>
                            </w:r>
                            <w:r w:rsidR="00DE2DF9" w:rsidRPr="0074276F">
                              <w:t xml:space="preserve"> If No submit </w:t>
                            </w:r>
                            <w:r w:rsidR="00415C6C" w:rsidRPr="0074276F">
                              <w:t xml:space="preserve">completed </w:t>
                            </w:r>
                            <w:r w:rsidR="00917AF1" w:rsidRPr="0074276F">
                              <w:t xml:space="preserve">checklist </w:t>
                            </w:r>
                            <w:r w:rsidR="00DE2DF9" w:rsidRPr="0074276F">
                              <w:t>to SHSC ethics</w:t>
                            </w:r>
                            <w:r w:rsidR="00D127A0" w:rsidRPr="0074276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F7D9" id="_x0000_s1029" type="#_x0000_t202" style="position:absolute;margin-left:0;margin-top:16.1pt;width:146.25pt;height:97.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">
                <v:textbox>
                  <w:txbxContent>
                    <w:p w14:paraId="26192C89" w14:textId="4FB60FC6" w:rsidR="00E45BA9" w:rsidRPr="0074276F" w:rsidRDefault="00E45BA9" w:rsidP="005A48A2">
                      <w:r w:rsidRPr="003A42B7">
                        <w:rPr>
                          <w:b/>
                        </w:rPr>
                        <w:t xml:space="preserve">Complete </w:t>
                      </w:r>
                      <w:r w:rsidR="0074276F" w:rsidRPr="003A42B7">
                        <w:rPr>
                          <w:b/>
                        </w:rPr>
                        <w:t xml:space="preserve">SHSC </w:t>
                      </w:r>
                      <w:r w:rsidRPr="003A42B7">
                        <w:rPr>
                          <w:b/>
                        </w:rPr>
                        <w:t xml:space="preserve">Ethics </w:t>
                      </w:r>
                      <w:r w:rsidR="0074276F" w:rsidRPr="003A42B7">
                        <w:rPr>
                          <w:b/>
                        </w:rPr>
                        <w:t xml:space="preserve">Review </w:t>
                      </w:r>
                      <w:r w:rsidRPr="003A42B7">
                        <w:rPr>
                          <w:b/>
                        </w:rPr>
                        <w:t>checklist</w:t>
                      </w:r>
                      <w:r w:rsidRPr="0074276F">
                        <w:t xml:space="preserve">, did you answer </w:t>
                      </w:r>
                      <w:proofErr w:type="gramStart"/>
                      <w:r w:rsidRPr="0074276F">
                        <w:t>Yes</w:t>
                      </w:r>
                      <w:proofErr w:type="gramEnd"/>
                      <w:r w:rsidRPr="0074276F">
                        <w:t xml:space="preserve"> to any questions?</w:t>
                      </w:r>
                      <w:r w:rsidR="00DE2DF9" w:rsidRPr="0074276F">
                        <w:t xml:space="preserve"> If No submit </w:t>
                      </w:r>
                      <w:r w:rsidR="00415C6C" w:rsidRPr="0074276F">
                        <w:t xml:space="preserve">completed </w:t>
                      </w:r>
                      <w:r w:rsidR="00917AF1" w:rsidRPr="0074276F">
                        <w:t xml:space="preserve">checklist </w:t>
                      </w:r>
                      <w:r w:rsidR="00DE2DF9" w:rsidRPr="0074276F">
                        <w:t>to SHSC ethics</w:t>
                      </w:r>
                      <w:r w:rsidR="00D127A0" w:rsidRPr="0074276F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A644ED" w14:textId="32A06667" w:rsidR="002C537E" w:rsidRDefault="002C537E" w:rsidP="00991BCE"/>
    <w:p w14:paraId="20AF18C2" w14:textId="3C1EA83F" w:rsidR="00F31630" w:rsidRDefault="003A42B7" w:rsidP="00F316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F295E09" wp14:editId="3EB5123B">
                <wp:simplePos x="0" y="0"/>
                <wp:positionH relativeFrom="column">
                  <wp:posOffset>1905000</wp:posOffset>
                </wp:positionH>
                <wp:positionV relativeFrom="paragraph">
                  <wp:posOffset>137795</wp:posOffset>
                </wp:positionV>
                <wp:extent cx="476250" cy="0"/>
                <wp:effectExtent l="38100" t="76200" r="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D79EA7" id="Straight Arrow Connector 19" o:spid="_x0000_s1026" type="#_x0000_t32" style="position:absolute;margin-left:150pt;margin-top:10.85pt;width:37.5pt;height:0;flip:x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44626F9" wp14:editId="71E79B3A">
                <wp:simplePos x="0" y="0"/>
                <wp:positionH relativeFrom="column">
                  <wp:posOffset>4257675</wp:posOffset>
                </wp:positionH>
                <wp:positionV relativeFrom="paragraph">
                  <wp:posOffset>71120</wp:posOffset>
                </wp:positionV>
                <wp:extent cx="485775" cy="0"/>
                <wp:effectExtent l="0" t="76200" r="952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D58DCB" id="Straight Arrow Connector 6" o:spid="_x0000_s1026" type="#_x0000_t32" style="position:absolute;margin-left:335.25pt;margin-top:5.6pt;width:38.25pt;height:0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14:paraId="78558A16" w14:textId="314BE66E" w:rsidR="002C537E" w:rsidRDefault="00B861F5" w:rsidP="00F316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86025EE" wp14:editId="1CC969CE">
                <wp:simplePos x="0" y="0"/>
                <wp:positionH relativeFrom="column">
                  <wp:posOffset>-1130300</wp:posOffset>
                </wp:positionH>
                <wp:positionV relativeFrom="paragraph">
                  <wp:posOffset>371475</wp:posOffset>
                </wp:positionV>
                <wp:extent cx="0" cy="457200"/>
                <wp:effectExtent l="50800" t="0" r="76200" b="762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B8D37F" id="Straight Arrow Connector 31" o:spid="_x0000_s1026" type="#_x0000_t32" style="position:absolute;margin-left:-89pt;margin-top:29.25pt;width:0;height:36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14:paraId="049F765E" w14:textId="5D18CD23" w:rsidR="002C537E" w:rsidRPr="00DC7E09" w:rsidRDefault="003A42B7" w:rsidP="00991BCE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B829BAC" wp14:editId="660ED871">
                <wp:simplePos x="0" y="0"/>
                <wp:positionH relativeFrom="column">
                  <wp:posOffset>5600700</wp:posOffset>
                </wp:positionH>
                <wp:positionV relativeFrom="paragraph">
                  <wp:posOffset>128905</wp:posOffset>
                </wp:positionV>
                <wp:extent cx="0" cy="190500"/>
                <wp:effectExtent l="7620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24BB5F" id="Straight Arrow Connector 21" o:spid="_x0000_s1026" type="#_x0000_t32" style="position:absolute;margin-left:441pt;margin-top:10.15pt;width:0;height:1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14:paraId="748C97BD" w14:textId="7FDFBB4D" w:rsidR="002C537E" w:rsidRDefault="003A42B7" w:rsidP="00991B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5217654" wp14:editId="035F1898">
                <wp:simplePos x="0" y="0"/>
                <wp:positionH relativeFrom="column">
                  <wp:posOffset>990600</wp:posOffset>
                </wp:positionH>
                <wp:positionV relativeFrom="paragraph">
                  <wp:posOffset>24130</wp:posOffset>
                </wp:positionV>
                <wp:extent cx="0" cy="238125"/>
                <wp:effectExtent l="76200" t="0" r="5715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591DF" id="Straight Arrow Connector 20" o:spid="_x0000_s1026" type="#_x0000_t32" style="position:absolute;margin-left:78pt;margin-top:1.9pt;width:0;height:18.7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="00B861F5" w:rsidRPr="006E2CE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EA584D5" wp14:editId="61B15C90">
                <wp:simplePos x="0" y="0"/>
                <wp:positionH relativeFrom="margin">
                  <wp:posOffset>50800</wp:posOffset>
                </wp:positionH>
                <wp:positionV relativeFrom="paragraph">
                  <wp:posOffset>254635</wp:posOffset>
                </wp:positionV>
                <wp:extent cx="1943735" cy="1831340"/>
                <wp:effectExtent l="0" t="0" r="37465" b="2286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83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24D36" w14:textId="08FF66BA" w:rsidR="004756BB" w:rsidRPr="004756BB" w:rsidRDefault="004756BB" w:rsidP="00DC7E09">
                            <w:pPr>
                              <w:rPr>
                                <w:b/>
                              </w:rPr>
                            </w:pPr>
                            <w:r w:rsidRPr="004756BB">
                              <w:rPr>
                                <w:b/>
                              </w:rPr>
                              <w:t xml:space="preserve">SHSC Ethics </w:t>
                            </w:r>
                            <w:r w:rsidR="0074276F">
                              <w:rPr>
                                <w:b/>
                              </w:rPr>
                              <w:t>review</w:t>
                            </w:r>
                          </w:p>
                          <w:p w14:paraId="0EEDC794" w14:textId="529BEEDF" w:rsidR="004E7264" w:rsidRDefault="00E45BA9" w:rsidP="00DC7E09">
                            <w:r>
                              <w:t>C</w:t>
                            </w:r>
                            <w:r w:rsidR="005C2FF5">
                              <w:t xml:space="preserve">omplete SHSC </w:t>
                            </w:r>
                            <w:r w:rsidR="00561309">
                              <w:t xml:space="preserve">ethics application </w:t>
                            </w:r>
                            <w:r w:rsidR="003A42B7">
                              <w:t>forms</w:t>
                            </w:r>
                            <w:r w:rsidR="00225EC2">
                              <w:t xml:space="preserve">. </w:t>
                            </w:r>
                          </w:p>
                          <w:p w14:paraId="5166EB7D" w14:textId="3E555284" w:rsidR="00225EC2" w:rsidRDefault="00225EC2" w:rsidP="00DC7E09">
                            <w:r>
                              <w:t xml:space="preserve">If including participants from more than one school complete the </w:t>
                            </w:r>
                            <w:r w:rsidRPr="004E7264">
                              <w:rPr>
                                <w:b/>
                              </w:rPr>
                              <w:t>Across University Ethics Application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584D5" id="_x0000_s1030" type="#_x0000_t202" style="position:absolute;margin-left:4pt;margin-top:20.05pt;width:153.05pt;height:144.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">
                <v:textbox>
                  <w:txbxContent>
                    <w:p w14:paraId="69F24D36" w14:textId="08FF66BA" w:rsidR="004756BB" w:rsidRPr="004756BB" w:rsidRDefault="004756BB" w:rsidP="00DC7E09">
                      <w:pPr>
                        <w:rPr>
                          <w:b/>
                        </w:rPr>
                      </w:pPr>
                      <w:r w:rsidRPr="004756BB">
                        <w:rPr>
                          <w:b/>
                        </w:rPr>
                        <w:t xml:space="preserve">SHSC Ethics </w:t>
                      </w:r>
                      <w:r w:rsidR="0074276F">
                        <w:rPr>
                          <w:b/>
                        </w:rPr>
                        <w:t>review</w:t>
                      </w:r>
                    </w:p>
                    <w:p w14:paraId="0EEDC794" w14:textId="529BEEDF" w:rsidR="004E7264" w:rsidRDefault="00E45BA9" w:rsidP="00DC7E09">
                      <w:r>
                        <w:t>C</w:t>
                      </w:r>
                      <w:r w:rsidR="005C2FF5">
                        <w:t xml:space="preserve">omplete SHSC </w:t>
                      </w:r>
                      <w:r w:rsidR="00561309">
                        <w:t xml:space="preserve">ethics application </w:t>
                      </w:r>
                      <w:r w:rsidR="003A42B7">
                        <w:t>forms</w:t>
                      </w:r>
                      <w:r w:rsidR="00225EC2">
                        <w:t xml:space="preserve">. </w:t>
                      </w:r>
                    </w:p>
                    <w:p w14:paraId="5166EB7D" w14:textId="3E555284" w:rsidR="00225EC2" w:rsidRDefault="00225EC2" w:rsidP="00DC7E09">
                      <w:r>
                        <w:t xml:space="preserve">If including participants from more than one school complete the </w:t>
                      </w:r>
                      <w:r w:rsidRPr="004E7264">
                        <w:rPr>
                          <w:b/>
                        </w:rPr>
                        <w:t>Across University Ethics Application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7AF1" w:rsidRPr="006E2CE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2DEF2F7" wp14:editId="05CD5422">
                <wp:simplePos x="0" y="0"/>
                <wp:positionH relativeFrom="margin">
                  <wp:posOffset>4968875</wp:posOffset>
                </wp:positionH>
                <wp:positionV relativeFrom="paragraph">
                  <wp:posOffset>25400</wp:posOffset>
                </wp:positionV>
                <wp:extent cx="1167130" cy="1259840"/>
                <wp:effectExtent l="0" t="0" r="26670" b="355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FBAD7" w14:textId="211E2B28" w:rsidR="00E45BA9" w:rsidRDefault="00E45BA9" w:rsidP="00702576">
                            <w:r>
                              <w:t xml:space="preserve">Does </w:t>
                            </w:r>
                            <w:r w:rsidR="00416BFF">
                              <w:t>the project include NHS patients, staff, accessing NHS o</w:t>
                            </w:r>
                            <w:r>
                              <w:t>r take place in NHS prem</w:t>
                            </w:r>
                            <w:r w:rsidR="008106A1">
                              <w:t>ises?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EF2F7" id="_x0000_s1031" type="#_x0000_t202" style="position:absolute;margin-left:391.25pt;margin-top:2pt;width:91.9pt;height:99.2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">
                <v:textbox>
                  <w:txbxContent>
                    <w:p w14:paraId="730FBAD7" w14:textId="211E2B28" w:rsidR="00E45BA9" w:rsidRDefault="00E45BA9" w:rsidP="00702576">
                      <w:r>
                        <w:t xml:space="preserve">Does </w:t>
                      </w:r>
                      <w:r w:rsidR="00416BFF">
                        <w:t>the project include NHS patients, staff, accessing NHS o</w:t>
                      </w:r>
                      <w:r>
                        <w:t>r take place in NHS prem</w:t>
                      </w:r>
                      <w:r w:rsidR="008106A1">
                        <w:t>ises?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A61237" w14:textId="77B08810" w:rsidR="002C537E" w:rsidRDefault="002C537E" w:rsidP="00991BCE"/>
    <w:p w14:paraId="0E1598D5" w14:textId="1A825A14" w:rsidR="002C537E" w:rsidRDefault="002C537E" w:rsidP="00991BCE"/>
    <w:p w14:paraId="6D94D67A" w14:textId="2C7A9DD1" w:rsidR="002C537E" w:rsidRDefault="002C537E" w:rsidP="00991BCE"/>
    <w:p w14:paraId="01F501E2" w14:textId="606F8EAB" w:rsidR="005A48A2" w:rsidRDefault="003A42B7" w:rsidP="005A48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2C1265D" wp14:editId="2C3ACBCA">
                <wp:simplePos x="0" y="0"/>
                <wp:positionH relativeFrom="column">
                  <wp:posOffset>5543550</wp:posOffset>
                </wp:positionH>
                <wp:positionV relativeFrom="paragraph">
                  <wp:posOffset>157480</wp:posOffset>
                </wp:positionV>
                <wp:extent cx="0" cy="152400"/>
                <wp:effectExtent l="7620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E755E6" id="Straight Arrow Connector 13" o:spid="_x0000_s1026" type="#_x0000_t32" style="position:absolute;margin-left:436.5pt;margin-top:12.4pt;width:0;height:12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14:paraId="2F55DC72" w14:textId="770522C7" w:rsidR="002C537E" w:rsidRDefault="0074276F" w:rsidP="00991BCE">
      <w:r w:rsidRPr="00E06E55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7C475D1F" wp14:editId="35C856DF">
                <wp:simplePos x="0" y="0"/>
                <wp:positionH relativeFrom="margin">
                  <wp:posOffset>4619625</wp:posOffset>
                </wp:positionH>
                <wp:positionV relativeFrom="paragraph">
                  <wp:posOffset>34290</wp:posOffset>
                </wp:positionV>
                <wp:extent cx="1793240" cy="5676900"/>
                <wp:effectExtent l="0" t="0" r="16510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4DE4B" w14:textId="6C3B1337" w:rsidR="00C230BE" w:rsidRDefault="009C12C2" w:rsidP="00104F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NHS REC </w:t>
                            </w:r>
                            <w:r w:rsidR="0074276F">
                              <w:rPr>
                                <w:b/>
                              </w:rPr>
                              <w:t>Review</w:t>
                            </w:r>
                            <w:r w:rsidR="00C230B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85A5B66" w14:textId="7D7121E2" w:rsidR="00B861F5" w:rsidRPr="003A42B7" w:rsidRDefault="0074435B" w:rsidP="00104F04">
                            <w:pPr>
                              <w:rPr>
                                <w:b/>
                              </w:rPr>
                            </w:pPr>
                            <w:r>
                              <w:t>Please send checklist and IRAS PDF with supporting documents</w:t>
                            </w:r>
                            <w:r w:rsidR="00D127A0">
                              <w:t>, including protocol</w:t>
                            </w:r>
                            <w:r>
                              <w:t xml:space="preserve"> to SHSC ethics for </w:t>
                            </w:r>
                            <w:r w:rsidR="0074276F">
                              <w:t>sponsorship</w:t>
                            </w:r>
                            <w:r>
                              <w:t xml:space="preserve"> review</w:t>
                            </w:r>
                            <w:r w:rsidR="00917AF1">
                              <w:t xml:space="preserve"> </w:t>
                            </w:r>
                            <w:r w:rsidR="00917AF1" w:rsidRPr="00B861F5">
                              <w:rPr>
                                <w:b/>
                              </w:rPr>
                              <w:t>prior to submission to NHS REC</w:t>
                            </w:r>
                            <w:r w:rsidR="00B861F5">
                              <w:rPr>
                                <w:b/>
                              </w:rPr>
                              <w:t>.</w:t>
                            </w:r>
                          </w:p>
                          <w:p w14:paraId="1A108F3D" w14:textId="3D9AC68F" w:rsidR="0074276F" w:rsidRDefault="003A42B7" w:rsidP="00104F04">
                            <w:r>
                              <w:t>A s</w:t>
                            </w:r>
                            <w:r w:rsidR="00416BFF">
                              <w:t xml:space="preserve">tudy wanting to recruit NHS staff </w:t>
                            </w:r>
                            <w:r w:rsidR="00917AF1">
                              <w:t xml:space="preserve">or use NHS premises please </w:t>
                            </w:r>
                            <w:r w:rsidR="00416BFF">
                              <w:t xml:space="preserve">contact </w:t>
                            </w:r>
                            <w:r w:rsidR="00416BFF" w:rsidRPr="00416BFF">
                              <w:rPr>
                                <w:b/>
                              </w:rPr>
                              <w:t>NHS R&amp;D</w:t>
                            </w:r>
                            <w:r w:rsidR="00416BFF">
                              <w:t xml:space="preserve"> office</w:t>
                            </w:r>
                            <w:r w:rsidR="004E7264">
                              <w:t xml:space="preserve"> to</w:t>
                            </w:r>
                            <w:r w:rsidR="00416BFF">
                              <w:t xml:space="preserve"> check if classed </w:t>
                            </w:r>
                            <w:r w:rsidR="004E7264">
                              <w:t xml:space="preserve">as </w:t>
                            </w:r>
                            <w:r w:rsidR="00416BFF">
                              <w:t>re</w:t>
                            </w:r>
                            <w:r w:rsidR="00FF211F">
                              <w:t>search.</w:t>
                            </w:r>
                            <w:r w:rsidR="00917AF1">
                              <w:t xml:space="preserve">  </w:t>
                            </w:r>
                            <w:r w:rsidR="00FF211F">
                              <w:t xml:space="preserve">If research </w:t>
                            </w:r>
                            <w:r w:rsidR="00416BFF">
                              <w:t>follow NHS REC appro</w:t>
                            </w:r>
                            <w:r w:rsidR="00D127A0">
                              <w:t>vals pathway</w:t>
                            </w:r>
                            <w:r w:rsidR="00917AF1">
                              <w:t xml:space="preserve"> and send IRAS PDF to SHSC ethics for risk assessment.  </w:t>
                            </w:r>
                          </w:p>
                          <w:p w14:paraId="785BA036" w14:textId="60E95EE5" w:rsidR="00416BFF" w:rsidRDefault="00917AF1" w:rsidP="00104F04">
                            <w:r>
                              <w:t xml:space="preserve">If </w:t>
                            </w:r>
                            <w:r w:rsidR="003A42B7">
                              <w:t xml:space="preserve">study </w:t>
                            </w:r>
                            <w:r>
                              <w:t xml:space="preserve">classed as non-research please send protocol and checklist to </w:t>
                            </w:r>
                            <w:r w:rsidR="00B861F5">
                              <w:t xml:space="preserve">SHSC </w:t>
                            </w:r>
                            <w:r>
                              <w:t>committee for review</w:t>
                            </w:r>
                            <w:r w:rsidR="00D127A0">
                              <w:t>.</w:t>
                            </w:r>
                            <w:r w:rsidR="0074276F">
                              <w:t xml:space="preserve"> If classed as service evaluation or audit </w:t>
                            </w:r>
                            <w:r w:rsidR="003A42B7">
                              <w:t xml:space="preserve">in NHS </w:t>
                            </w:r>
                            <w:r w:rsidR="0074276F">
                              <w:t xml:space="preserve">it </w:t>
                            </w:r>
                            <w:r w:rsidR="003A42B7">
                              <w:t xml:space="preserve">is </w:t>
                            </w:r>
                            <w:r w:rsidR="0074276F">
                              <w:t xml:space="preserve">likely to require </w:t>
                            </w:r>
                            <w:r w:rsidR="003A42B7">
                              <w:t>full</w:t>
                            </w:r>
                            <w:r w:rsidR="0074276F">
                              <w:t xml:space="preserve"> review</w:t>
                            </w:r>
                            <w:r w:rsidR="003A42B7">
                              <w:t xml:space="preserve"> from SHSC ethics</w:t>
                            </w:r>
                            <w:r w:rsidR="0074276F">
                              <w:t xml:space="preserve"> with relevant permissions</w:t>
                            </w:r>
                            <w:r w:rsidR="003A42B7">
                              <w:t xml:space="preserve"> included (</w:t>
                            </w:r>
                            <w:r w:rsidR="0074276F">
                              <w:t>i.e. from the NHS board</w:t>
                            </w:r>
                            <w:r w:rsidR="003A42B7">
                              <w:t>’s</w:t>
                            </w:r>
                            <w:r w:rsidR="0074276F">
                              <w:t xml:space="preserve"> Quality Improvement Team</w:t>
                            </w:r>
                            <w:r w:rsidR="003A42B7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5D1F" id="_x0000_s1032" type="#_x0000_t202" style="position:absolute;margin-left:363.75pt;margin-top:2.7pt;width:141.2pt;height:447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0JmJwIAAE4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">
                <v:textbox>
                  <w:txbxContent>
                    <w:p w14:paraId="7414DE4B" w14:textId="6C3B1337" w:rsidR="00C230BE" w:rsidRDefault="009C12C2" w:rsidP="00104F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NHS REC </w:t>
                      </w:r>
                      <w:r w:rsidR="0074276F">
                        <w:rPr>
                          <w:b/>
                        </w:rPr>
                        <w:t>Review</w:t>
                      </w:r>
                      <w:r w:rsidR="00C230BE">
                        <w:rPr>
                          <w:b/>
                        </w:rPr>
                        <w:t xml:space="preserve"> </w:t>
                      </w:r>
                    </w:p>
                    <w:p w14:paraId="185A5B66" w14:textId="7D7121E2" w:rsidR="00B861F5" w:rsidRPr="003A42B7" w:rsidRDefault="0074435B" w:rsidP="00104F04">
                      <w:pPr>
                        <w:rPr>
                          <w:b/>
                        </w:rPr>
                      </w:pPr>
                      <w:r>
                        <w:t>Please send checklist and IRAS PDF with supporting documents</w:t>
                      </w:r>
                      <w:r w:rsidR="00D127A0">
                        <w:t>, including protocol</w:t>
                      </w:r>
                      <w:r>
                        <w:t xml:space="preserve"> to SHSC ethics for </w:t>
                      </w:r>
                      <w:r w:rsidR="0074276F">
                        <w:t>sponsorship</w:t>
                      </w:r>
                      <w:r>
                        <w:t xml:space="preserve"> review</w:t>
                      </w:r>
                      <w:r w:rsidR="00917AF1">
                        <w:t xml:space="preserve"> </w:t>
                      </w:r>
                      <w:r w:rsidR="00917AF1" w:rsidRPr="00B861F5">
                        <w:rPr>
                          <w:b/>
                        </w:rPr>
                        <w:t>prior to submission to NHS REC</w:t>
                      </w:r>
                      <w:r w:rsidR="00B861F5">
                        <w:rPr>
                          <w:b/>
                        </w:rPr>
                        <w:t>.</w:t>
                      </w:r>
                    </w:p>
                    <w:p w14:paraId="1A108F3D" w14:textId="3D9AC68F" w:rsidR="0074276F" w:rsidRDefault="003A42B7" w:rsidP="00104F04">
                      <w:r>
                        <w:t>A s</w:t>
                      </w:r>
                      <w:r w:rsidR="00416BFF">
                        <w:t xml:space="preserve">tudy wanting to recruit NHS staff </w:t>
                      </w:r>
                      <w:r w:rsidR="00917AF1">
                        <w:t xml:space="preserve">or use NHS premises please </w:t>
                      </w:r>
                      <w:r w:rsidR="00416BFF">
                        <w:t xml:space="preserve">contact </w:t>
                      </w:r>
                      <w:r w:rsidR="00416BFF" w:rsidRPr="00416BFF">
                        <w:rPr>
                          <w:b/>
                        </w:rPr>
                        <w:t>NHS R&amp;D</w:t>
                      </w:r>
                      <w:r w:rsidR="00416BFF">
                        <w:t xml:space="preserve"> office</w:t>
                      </w:r>
                      <w:r w:rsidR="004E7264">
                        <w:t xml:space="preserve"> to</w:t>
                      </w:r>
                      <w:r w:rsidR="00416BFF">
                        <w:t xml:space="preserve"> check if classed </w:t>
                      </w:r>
                      <w:r w:rsidR="004E7264">
                        <w:t xml:space="preserve">as </w:t>
                      </w:r>
                      <w:r w:rsidR="00416BFF">
                        <w:t>re</w:t>
                      </w:r>
                      <w:r w:rsidR="00FF211F">
                        <w:t>search.</w:t>
                      </w:r>
                      <w:r w:rsidR="00917AF1">
                        <w:t xml:space="preserve">  </w:t>
                      </w:r>
                      <w:r w:rsidR="00FF211F">
                        <w:t xml:space="preserve">If research </w:t>
                      </w:r>
                      <w:r w:rsidR="00416BFF">
                        <w:t>follow NHS REC appro</w:t>
                      </w:r>
                      <w:r w:rsidR="00D127A0">
                        <w:t>vals pathway</w:t>
                      </w:r>
                      <w:r w:rsidR="00917AF1">
                        <w:t xml:space="preserve"> and send IRAS PDF to SHSC ethics for risk assessment.  </w:t>
                      </w:r>
                    </w:p>
                    <w:p w14:paraId="785BA036" w14:textId="60E95EE5" w:rsidR="00416BFF" w:rsidRDefault="00917AF1" w:rsidP="00104F04">
                      <w:r>
                        <w:t xml:space="preserve">If </w:t>
                      </w:r>
                      <w:r w:rsidR="003A42B7">
                        <w:t xml:space="preserve">study </w:t>
                      </w:r>
                      <w:r>
                        <w:t xml:space="preserve">classed as non-research please send protocol and checklist to </w:t>
                      </w:r>
                      <w:r w:rsidR="00B861F5">
                        <w:t xml:space="preserve">SHSC </w:t>
                      </w:r>
                      <w:r>
                        <w:t>committee for review</w:t>
                      </w:r>
                      <w:r w:rsidR="00D127A0">
                        <w:t>.</w:t>
                      </w:r>
                      <w:r w:rsidR="0074276F">
                        <w:t xml:space="preserve"> If classed as service evaluation or audit </w:t>
                      </w:r>
                      <w:r w:rsidR="003A42B7">
                        <w:t xml:space="preserve">in NHS </w:t>
                      </w:r>
                      <w:r w:rsidR="0074276F">
                        <w:t xml:space="preserve">it </w:t>
                      </w:r>
                      <w:r w:rsidR="003A42B7">
                        <w:t xml:space="preserve">is </w:t>
                      </w:r>
                      <w:r w:rsidR="0074276F">
                        <w:t xml:space="preserve">likely to require </w:t>
                      </w:r>
                      <w:r w:rsidR="003A42B7">
                        <w:t>full</w:t>
                      </w:r>
                      <w:r w:rsidR="0074276F">
                        <w:t xml:space="preserve"> review</w:t>
                      </w:r>
                      <w:r w:rsidR="003A42B7">
                        <w:t xml:space="preserve"> from SHSC ethics</w:t>
                      </w:r>
                      <w:r w:rsidR="0074276F">
                        <w:t xml:space="preserve"> with relevant permissions</w:t>
                      </w:r>
                      <w:r w:rsidR="003A42B7">
                        <w:t xml:space="preserve"> included (</w:t>
                      </w:r>
                      <w:r w:rsidR="0074276F">
                        <w:t>i.e. from the NHS board</w:t>
                      </w:r>
                      <w:r w:rsidR="003A42B7">
                        <w:t>’s</w:t>
                      </w:r>
                      <w:r w:rsidR="0074276F">
                        <w:t xml:space="preserve"> Quality Improvement Team</w:t>
                      </w:r>
                      <w:r w:rsidR="003A42B7"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F6D4BD" w14:textId="5712F32F" w:rsidR="002C537E" w:rsidRDefault="00D127A0" w:rsidP="00991B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8D8F87C" wp14:editId="26A61178">
                <wp:simplePos x="0" y="0"/>
                <wp:positionH relativeFrom="column">
                  <wp:posOffset>-1181101</wp:posOffset>
                </wp:positionH>
                <wp:positionV relativeFrom="paragraph">
                  <wp:posOffset>225425</wp:posOffset>
                </wp:positionV>
                <wp:extent cx="635" cy="447040"/>
                <wp:effectExtent l="50800" t="0" r="75565" b="6096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47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E6C81" id="Straight Arrow Connector 32" o:spid="_x0000_s1026" type="#_x0000_t32" style="position:absolute;margin-left:-93pt;margin-top:17.75pt;width:.05pt;height:35.2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14:paraId="174C208B" w14:textId="66AE70E0" w:rsidR="006E2CE1" w:rsidRDefault="003A42B7" w:rsidP="00991B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D2D2B53" wp14:editId="345EBBCF">
                <wp:simplePos x="0" y="0"/>
                <wp:positionH relativeFrom="column">
                  <wp:posOffset>895350</wp:posOffset>
                </wp:positionH>
                <wp:positionV relativeFrom="paragraph">
                  <wp:posOffset>100965</wp:posOffset>
                </wp:positionV>
                <wp:extent cx="0" cy="295275"/>
                <wp:effectExtent l="76200" t="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9E468B" id="Straight Arrow Connector 11" o:spid="_x0000_s1026" type="#_x0000_t32" style="position:absolute;margin-left:70.5pt;margin-top:7.95pt;width:0;height:23.2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14:paraId="5E892BB7" w14:textId="0981CC03" w:rsidR="006E2CE1" w:rsidRDefault="00B861F5" w:rsidP="00991BCE">
      <w:r w:rsidRPr="006E2CE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BF2C782" wp14:editId="6C2D1AD7">
                <wp:simplePos x="0" y="0"/>
                <wp:positionH relativeFrom="margin">
                  <wp:posOffset>50800</wp:posOffset>
                </wp:positionH>
                <wp:positionV relativeFrom="paragraph">
                  <wp:posOffset>99060</wp:posOffset>
                </wp:positionV>
                <wp:extent cx="1943735" cy="1488440"/>
                <wp:effectExtent l="0" t="0" r="18415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FEF04" w14:textId="6FFF1E6B" w:rsidR="00E45BA9" w:rsidRDefault="00E45BA9" w:rsidP="006E2CE1">
                            <w:r>
                              <w:rPr>
                                <w:b/>
                              </w:rPr>
                              <w:t xml:space="preserve">External and </w:t>
                            </w:r>
                            <w:r w:rsidRPr="003D1A5E">
                              <w:rPr>
                                <w:b/>
                              </w:rPr>
                              <w:t>Overseas applications</w:t>
                            </w:r>
                            <w:r>
                              <w:t xml:space="preserve"> shoul</w:t>
                            </w:r>
                            <w:r w:rsidR="00561309">
                              <w:t>d include</w:t>
                            </w:r>
                            <w:r w:rsidR="00736DB3">
                              <w:t xml:space="preserve"> application,</w:t>
                            </w:r>
                            <w:r w:rsidR="00561309">
                              <w:t xml:space="preserve"> ethics </w:t>
                            </w:r>
                            <w:r w:rsidR="003A42B7">
                              <w:t>review</w:t>
                            </w:r>
                            <w:r w:rsidR="00736DB3">
                              <w:t xml:space="preserve"> letter and supporting documents</w:t>
                            </w:r>
                            <w:r w:rsidR="00046229">
                              <w:t xml:space="preserve"> </w:t>
                            </w:r>
                            <w:r w:rsidR="00561309">
                              <w:t>fro</w:t>
                            </w:r>
                            <w:r w:rsidR="00046229">
                              <w:t>m host university, health board or</w:t>
                            </w:r>
                            <w:r w:rsidR="00561309">
                              <w:t xml:space="preserve"> government</w:t>
                            </w:r>
                            <w:r w:rsidR="00D127A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2C782" id="_x0000_s1033" type="#_x0000_t202" style="position:absolute;margin-left:4pt;margin-top:7.8pt;width:153.05pt;height:117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">
                <v:textbox>
                  <w:txbxContent>
                    <w:p w14:paraId="0F4FEF04" w14:textId="6FFF1E6B" w:rsidR="00E45BA9" w:rsidRDefault="00E45BA9" w:rsidP="006E2CE1">
                      <w:r>
                        <w:rPr>
                          <w:b/>
                        </w:rPr>
                        <w:t xml:space="preserve">External and </w:t>
                      </w:r>
                      <w:r w:rsidRPr="003D1A5E">
                        <w:rPr>
                          <w:b/>
                        </w:rPr>
                        <w:t>Overseas applications</w:t>
                      </w:r>
                      <w:r>
                        <w:t xml:space="preserve"> shoul</w:t>
                      </w:r>
                      <w:r w:rsidR="00561309">
                        <w:t>d include</w:t>
                      </w:r>
                      <w:r w:rsidR="00736DB3">
                        <w:t xml:space="preserve"> application,</w:t>
                      </w:r>
                      <w:r w:rsidR="00561309">
                        <w:t xml:space="preserve"> ethics </w:t>
                      </w:r>
                      <w:r w:rsidR="003A42B7">
                        <w:t>review</w:t>
                      </w:r>
                      <w:r w:rsidR="00736DB3">
                        <w:t xml:space="preserve"> letter and supporting documents</w:t>
                      </w:r>
                      <w:r w:rsidR="00046229">
                        <w:t xml:space="preserve"> </w:t>
                      </w:r>
                      <w:r w:rsidR="00561309">
                        <w:t>fro</w:t>
                      </w:r>
                      <w:r w:rsidR="00046229">
                        <w:t>m host university, health board or</w:t>
                      </w:r>
                      <w:r w:rsidR="00561309">
                        <w:t xml:space="preserve"> government</w:t>
                      </w:r>
                      <w:r w:rsidR="00D127A0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5F06A9" w14:textId="15376747" w:rsidR="006E2CE1" w:rsidRDefault="006E2CE1" w:rsidP="00991BCE"/>
    <w:p w14:paraId="0B8F72EA" w14:textId="650B6C69" w:rsidR="006E2CE1" w:rsidRPr="006E2CE1" w:rsidRDefault="006E2CE1" w:rsidP="006E2CE1"/>
    <w:p w14:paraId="1938359B" w14:textId="0FBCBC06" w:rsidR="0058786B" w:rsidRDefault="0058786B" w:rsidP="0058786B"/>
    <w:p w14:paraId="1C6D306F" w14:textId="29753DFF" w:rsidR="003C77D6" w:rsidRDefault="003C77D6" w:rsidP="003C77D6"/>
    <w:p w14:paraId="2A1A0448" w14:textId="24025E99" w:rsidR="004E7264" w:rsidRDefault="003A42B7" w:rsidP="003C77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9F3CF31" wp14:editId="2DA0684C">
                <wp:simplePos x="0" y="0"/>
                <wp:positionH relativeFrom="column">
                  <wp:posOffset>981075</wp:posOffset>
                </wp:positionH>
                <wp:positionV relativeFrom="paragraph">
                  <wp:posOffset>177800</wp:posOffset>
                </wp:positionV>
                <wp:extent cx="0" cy="523875"/>
                <wp:effectExtent l="76200" t="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48917" id="Straight Arrow Connector 15" o:spid="_x0000_s1026" type="#_x0000_t32" style="position:absolute;margin-left:77.25pt;margin-top:14pt;width:0;height:41.2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B861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FF697DE" wp14:editId="0A9E3C0B">
                <wp:simplePos x="0" y="0"/>
                <wp:positionH relativeFrom="column">
                  <wp:posOffset>-1294765</wp:posOffset>
                </wp:positionH>
                <wp:positionV relativeFrom="paragraph">
                  <wp:posOffset>159385</wp:posOffset>
                </wp:positionV>
                <wp:extent cx="0" cy="914400"/>
                <wp:effectExtent l="50800" t="0" r="76200" b="762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BBB62A" id="Straight Arrow Connector 33" o:spid="_x0000_s1026" type="#_x0000_t32" style="position:absolute;margin-left:-101.95pt;margin-top:12.55pt;width:0;height:1in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</w:p>
    <w:p w14:paraId="4322F53B" w14:textId="59BE9DA9" w:rsidR="004E7264" w:rsidRDefault="004E7264" w:rsidP="003C77D6"/>
    <w:p w14:paraId="2F269F51" w14:textId="2123BA27" w:rsidR="004E7264" w:rsidRDefault="003A42B7" w:rsidP="003C77D6">
      <w:r w:rsidRPr="00E06E5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B562E4D" wp14:editId="23FA0DB2">
                <wp:simplePos x="0" y="0"/>
                <wp:positionH relativeFrom="margin">
                  <wp:posOffset>-60325</wp:posOffset>
                </wp:positionH>
                <wp:positionV relativeFrom="paragraph">
                  <wp:posOffset>172720</wp:posOffset>
                </wp:positionV>
                <wp:extent cx="4001135" cy="1031240"/>
                <wp:effectExtent l="0" t="0" r="37465" b="355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3E73" w14:textId="71AE888C" w:rsidR="00E45BA9" w:rsidRPr="0074276F" w:rsidRDefault="0058786B" w:rsidP="00E06E55">
                            <w:r w:rsidRPr="003A42B7">
                              <w:rPr>
                                <w:b/>
                              </w:rPr>
                              <w:t xml:space="preserve">Amendments </w:t>
                            </w:r>
                            <w:r w:rsidRPr="0074276F">
                              <w:t>to</w:t>
                            </w:r>
                            <w:r w:rsidR="004E7264" w:rsidRPr="0074276F">
                              <w:t xml:space="preserve"> approved projects </w:t>
                            </w:r>
                            <w:r w:rsidRPr="0074276F">
                              <w:t>must be s</w:t>
                            </w:r>
                            <w:r w:rsidR="00736DB3" w:rsidRPr="0074276F">
                              <w:t>ubmitted using appropriate form</w:t>
                            </w:r>
                            <w:r w:rsidR="004756BB" w:rsidRPr="0074276F">
                              <w:t xml:space="preserve"> </w:t>
                            </w:r>
                            <w:r w:rsidR="00736DB3" w:rsidRPr="0074276F">
                              <w:t>and updated ethics application (</w:t>
                            </w:r>
                            <w:r w:rsidR="00D127A0" w:rsidRPr="0074276F">
                              <w:t xml:space="preserve">including </w:t>
                            </w:r>
                            <w:r w:rsidR="00736DB3" w:rsidRPr="0074276F">
                              <w:t>version) and supporting documents</w:t>
                            </w:r>
                            <w:r w:rsidR="004E7264" w:rsidRPr="0074276F">
                              <w:t>, including ethics approvals letter</w:t>
                            </w:r>
                            <w:r w:rsidRPr="0074276F">
                              <w:t>.  Please use unique SHSC ethics reference in all correspondence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62E4D" id="_x0000_s1034" type="#_x0000_t202" style="position:absolute;margin-left:-4.75pt;margin-top:13.6pt;width:315.05pt;height:81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">
                <v:textbox>
                  <w:txbxContent>
                    <w:p w14:paraId="15D93E73" w14:textId="71AE888C" w:rsidR="00E45BA9" w:rsidRPr="0074276F" w:rsidRDefault="0058786B" w:rsidP="00E06E55">
                      <w:r w:rsidRPr="003A42B7">
                        <w:rPr>
                          <w:b/>
                        </w:rPr>
                        <w:t xml:space="preserve">Amendments </w:t>
                      </w:r>
                      <w:r w:rsidRPr="0074276F">
                        <w:t>to</w:t>
                      </w:r>
                      <w:r w:rsidR="004E7264" w:rsidRPr="0074276F">
                        <w:t xml:space="preserve"> approved projects </w:t>
                      </w:r>
                      <w:r w:rsidRPr="0074276F">
                        <w:t>must be s</w:t>
                      </w:r>
                      <w:r w:rsidR="00736DB3" w:rsidRPr="0074276F">
                        <w:t>ubmitted using appropriate form</w:t>
                      </w:r>
                      <w:r w:rsidR="004756BB" w:rsidRPr="0074276F">
                        <w:t xml:space="preserve"> </w:t>
                      </w:r>
                      <w:r w:rsidR="00736DB3" w:rsidRPr="0074276F">
                        <w:t>and updated ethics application (</w:t>
                      </w:r>
                      <w:r w:rsidR="00D127A0" w:rsidRPr="0074276F">
                        <w:t xml:space="preserve">including </w:t>
                      </w:r>
                      <w:r w:rsidR="00736DB3" w:rsidRPr="0074276F">
                        <w:t>version) and supporting documents</w:t>
                      </w:r>
                      <w:r w:rsidR="004E7264" w:rsidRPr="0074276F">
                        <w:t>, including ethics approvals letter</w:t>
                      </w:r>
                      <w:r w:rsidRPr="0074276F">
                        <w:t>.  Please use unique SHSC ethics reference in all correspondence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600978" w14:textId="749C0975" w:rsidR="00917AF1" w:rsidRDefault="00917AF1" w:rsidP="003C77D6"/>
    <w:p w14:paraId="325817A9" w14:textId="5F167B44" w:rsidR="00917AF1" w:rsidRDefault="003A42B7" w:rsidP="003C77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C83B724" wp14:editId="4ED79E27">
                <wp:simplePos x="0" y="0"/>
                <wp:positionH relativeFrom="column">
                  <wp:posOffset>3924300</wp:posOffset>
                </wp:positionH>
                <wp:positionV relativeFrom="paragraph">
                  <wp:posOffset>83185</wp:posOffset>
                </wp:positionV>
                <wp:extent cx="704850" cy="0"/>
                <wp:effectExtent l="38100" t="76200" r="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3AC9F" id="Straight Arrow Connector 17" o:spid="_x0000_s1026" type="#_x0000_t32" style="position:absolute;margin-left:309pt;margin-top:6.55pt;width:55.5pt;height:0;flip:x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14:paraId="78908AC7" w14:textId="0B61AFE6" w:rsidR="00917AF1" w:rsidRDefault="00917AF1" w:rsidP="003C77D6"/>
    <w:p w14:paraId="5C28F312" w14:textId="77777777" w:rsidR="00917AF1" w:rsidRDefault="00917AF1" w:rsidP="003C77D6"/>
    <w:p w14:paraId="2A01E044" w14:textId="77777777" w:rsidR="00917AF1" w:rsidRDefault="00917AF1" w:rsidP="003C77D6"/>
    <w:p w14:paraId="25056BAB" w14:textId="77777777" w:rsidR="00917AF1" w:rsidRDefault="00917AF1" w:rsidP="003C77D6"/>
    <w:p w14:paraId="77BAB9D1" w14:textId="7624F3F4" w:rsidR="004E7264" w:rsidRPr="0074276F" w:rsidRDefault="0074276F" w:rsidP="003C77D6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Email completed a</w:t>
      </w:r>
      <w:r w:rsidR="004E7264" w:rsidRPr="0074276F">
        <w:rPr>
          <w:b/>
          <w:color w:val="000000" w:themeColor="text1"/>
          <w:sz w:val="36"/>
          <w:szCs w:val="36"/>
        </w:rPr>
        <w:t xml:space="preserve">pplications </w:t>
      </w:r>
      <w:r>
        <w:rPr>
          <w:b/>
          <w:color w:val="000000" w:themeColor="text1"/>
          <w:sz w:val="36"/>
          <w:szCs w:val="36"/>
        </w:rPr>
        <w:t xml:space="preserve">to </w:t>
      </w:r>
      <w:r w:rsidR="00D51669" w:rsidRPr="0074276F">
        <w:rPr>
          <w:b/>
          <w:color w:val="000000" w:themeColor="text1"/>
          <w:sz w:val="36"/>
          <w:szCs w:val="36"/>
        </w:rPr>
        <w:t>ethics.shsc@napier.ac.uk</w:t>
      </w:r>
    </w:p>
    <w:sectPr w:rsidR="004E7264" w:rsidRPr="0074276F" w:rsidSect="00E06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24E5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263E7"/>
    <w:multiLevelType w:val="hybridMultilevel"/>
    <w:tmpl w:val="D74AB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82004"/>
    <w:multiLevelType w:val="hybridMultilevel"/>
    <w:tmpl w:val="7C0C6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CE"/>
    <w:rsid w:val="00046229"/>
    <w:rsid w:val="00104F04"/>
    <w:rsid w:val="001B09D6"/>
    <w:rsid w:val="001D6534"/>
    <w:rsid w:val="00225EC2"/>
    <w:rsid w:val="00263CE7"/>
    <w:rsid w:val="002B142E"/>
    <w:rsid w:val="002B7D46"/>
    <w:rsid w:val="002C537E"/>
    <w:rsid w:val="002C5F41"/>
    <w:rsid w:val="003329AA"/>
    <w:rsid w:val="00391FEC"/>
    <w:rsid w:val="00396E57"/>
    <w:rsid w:val="003A42B7"/>
    <w:rsid w:val="003C5519"/>
    <w:rsid w:val="003C77D6"/>
    <w:rsid w:val="003D1A5E"/>
    <w:rsid w:val="003E1170"/>
    <w:rsid w:val="00415C6C"/>
    <w:rsid w:val="00416BFF"/>
    <w:rsid w:val="004756BB"/>
    <w:rsid w:val="004939F4"/>
    <w:rsid w:val="004E7264"/>
    <w:rsid w:val="00547C18"/>
    <w:rsid w:val="00561309"/>
    <w:rsid w:val="0058786B"/>
    <w:rsid w:val="005A48A2"/>
    <w:rsid w:val="005C0402"/>
    <w:rsid w:val="005C2288"/>
    <w:rsid w:val="005C2FF5"/>
    <w:rsid w:val="006760EC"/>
    <w:rsid w:val="006770E4"/>
    <w:rsid w:val="006E2CE1"/>
    <w:rsid w:val="006E35CA"/>
    <w:rsid w:val="00702576"/>
    <w:rsid w:val="00736DB3"/>
    <w:rsid w:val="00741A6D"/>
    <w:rsid w:val="0074276F"/>
    <w:rsid w:val="0074435B"/>
    <w:rsid w:val="007803A5"/>
    <w:rsid w:val="007C2BD1"/>
    <w:rsid w:val="007D2942"/>
    <w:rsid w:val="007D6AB7"/>
    <w:rsid w:val="0080590B"/>
    <w:rsid w:val="008106A1"/>
    <w:rsid w:val="0083713A"/>
    <w:rsid w:val="00871CD6"/>
    <w:rsid w:val="008823C7"/>
    <w:rsid w:val="0091108D"/>
    <w:rsid w:val="00917AF1"/>
    <w:rsid w:val="00991BCE"/>
    <w:rsid w:val="009C12C2"/>
    <w:rsid w:val="009F0D75"/>
    <w:rsid w:val="00A13949"/>
    <w:rsid w:val="00A76D40"/>
    <w:rsid w:val="00A8090E"/>
    <w:rsid w:val="00A86FD9"/>
    <w:rsid w:val="00A977A9"/>
    <w:rsid w:val="00A97C7D"/>
    <w:rsid w:val="00B63D53"/>
    <w:rsid w:val="00B63E93"/>
    <w:rsid w:val="00B73679"/>
    <w:rsid w:val="00B861F5"/>
    <w:rsid w:val="00BC03A3"/>
    <w:rsid w:val="00BF00BD"/>
    <w:rsid w:val="00C230BE"/>
    <w:rsid w:val="00C5727C"/>
    <w:rsid w:val="00C605E4"/>
    <w:rsid w:val="00C63649"/>
    <w:rsid w:val="00C770BA"/>
    <w:rsid w:val="00CD3506"/>
    <w:rsid w:val="00D127A0"/>
    <w:rsid w:val="00D51669"/>
    <w:rsid w:val="00D70DDD"/>
    <w:rsid w:val="00DB7C77"/>
    <w:rsid w:val="00DC7E09"/>
    <w:rsid w:val="00DE2DF9"/>
    <w:rsid w:val="00E06E55"/>
    <w:rsid w:val="00E45BA9"/>
    <w:rsid w:val="00EB1AB7"/>
    <w:rsid w:val="00F31630"/>
    <w:rsid w:val="00F74931"/>
    <w:rsid w:val="00F842CF"/>
    <w:rsid w:val="00FB5A1F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542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B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37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6E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6E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11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FA49-19DF-4889-836B-07301E25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Janet</dc:creator>
  <cp:keywords/>
  <dc:description/>
  <cp:lastModifiedBy>McIlwraith, Brenda</cp:lastModifiedBy>
  <cp:revision>2</cp:revision>
  <cp:lastPrinted>2017-11-23T11:11:00Z</cp:lastPrinted>
  <dcterms:created xsi:type="dcterms:W3CDTF">2019-03-19T14:45:00Z</dcterms:created>
  <dcterms:modified xsi:type="dcterms:W3CDTF">2019-03-19T14:45:00Z</dcterms:modified>
</cp:coreProperties>
</file>